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E8641" w14:textId="4097E9E5" w:rsidR="005A2B6F" w:rsidRPr="005B54AD" w:rsidRDefault="005B54AD">
      <w:pPr>
        <w:rPr>
          <w:sz w:val="36"/>
          <w:szCs w:val="36"/>
          <w:u w:val="single"/>
        </w:rPr>
      </w:pPr>
      <w:r w:rsidRPr="005B54AD">
        <w:rPr>
          <w:sz w:val="36"/>
          <w:szCs w:val="36"/>
          <w:u w:val="single"/>
        </w:rPr>
        <w:t>Vi</w:t>
      </w:r>
      <w:r w:rsidR="000F002F">
        <w:rPr>
          <w:sz w:val="36"/>
          <w:szCs w:val="36"/>
          <w:u w:val="single"/>
        </w:rPr>
        <w:t>deo</w:t>
      </w:r>
      <w:r w:rsidRPr="005B54AD">
        <w:rPr>
          <w:sz w:val="36"/>
          <w:szCs w:val="36"/>
          <w:u w:val="single"/>
        </w:rPr>
        <w:t xml:space="preserve"> Hearing Witness Oath</w:t>
      </w:r>
    </w:p>
    <w:p w14:paraId="2BF4B135" w14:textId="1B721556" w:rsidR="005B54AD" w:rsidRDefault="005B54AD"/>
    <w:p w14:paraId="02A9328D" w14:textId="18661A49" w:rsidR="005B54AD" w:rsidRPr="005B54AD" w:rsidRDefault="005B54AD">
      <w:pPr>
        <w:rPr>
          <w:sz w:val="36"/>
          <w:szCs w:val="36"/>
        </w:rPr>
      </w:pPr>
      <w:r w:rsidRPr="005B54AD">
        <w:rPr>
          <w:sz w:val="36"/>
          <w:szCs w:val="36"/>
        </w:rPr>
        <w:t xml:space="preserve">Raise your right hand:  </w:t>
      </w:r>
    </w:p>
    <w:p w14:paraId="4B019F8B" w14:textId="2542BC82" w:rsidR="005B54AD" w:rsidRPr="005B54AD" w:rsidRDefault="005B54AD">
      <w:pPr>
        <w:rPr>
          <w:sz w:val="36"/>
          <w:szCs w:val="36"/>
        </w:rPr>
      </w:pPr>
      <w:r w:rsidRPr="005B54AD">
        <w:rPr>
          <w:sz w:val="36"/>
          <w:szCs w:val="36"/>
        </w:rPr>
        <w:t xml:space="preserve">Do you state, swear or affirm to tell the truth, the whole truth and nothing but the truth?  </w:t>
      </w:r>
    </w:p>
    <w:p w14:paraId="7A614BAF" w14:textId="1636F820" w:rsidR="005B54AD" w:rsidRPr="005B54AD" w:rsidRDefault="005B54AD">
      <w:pPr>
        <w:rPr>
          <w:sz w:val="36"/>
          <w:szCs w:val="36"/>
        </w:rPr>
      </w:pPr>
      <w:r w:rsidRPr="005B54AD">
        <w:rPr>
          <w:sz w:val="36"/>
          <w:szCs w:val="36"/>
        </w:rPr>
        <w:t xml:space="preserve">For the record, state the location where you are testifying from and if anyone is with you.  </w:t>
      </w:r>
    </w:p>
    <w:p w14:paraId="5388E93B" w14:textId="0A6F44C2" w:rsidR="005B54AD" w:rsidRPr="005B54AD" w:rsidRDefault="005B54AD">
      <w:pPr>
        <w:rPr>
          <w:sz w:val="36"/>
          <w:szCs w:val="36"/>
        </w:rPr>
      </w:pPr>
      <w:r w:rsidRPr="005B54AD">
        <w:rPr>
          <w:sz w:val="36"/>
          <w:szCs w:val="36"/>
        </w:rPr>
        <w:t xml:space="preserve">Do you state, swear, </w:t>
      </w:r>
      <w:proofErr w:type="gramStart"/>
      <w:r w:rsidRPr="005B54AD">
        <w:rPr>
          <w:sz w:val="36"/>
          <w:szCs w:val="36"/>
        </w:rPr>
        <w:t>affirm</w:t>
      </w:r>
      <w:proofErr w:type="gramEnd"/>
      <w:r w:rsidRPr="005B54AD">
        <w:rPr>
          <w:sz w:val="36"/>
          <w:szCs w:val="36"/>
        </w:rPr>
        <w:t xml:space="preserve"> and promise that you will notify me immediately if anyone inside the room or outside the room attempts to assist</w:t>
      </w:r>
      <w:r w:rsidR="00E519A2">
        <w:rPr>
          <w:sz w:val="36"/>
          <w:szCs w:val="36"/>
        </w:rPr>
        <w:t xml:space="preserve">, coach </w:t>
      </w:r>
      <w:r w:rsidR="006E4F4B">
        <w:rPr>
          <w:sz w:val="36"/>
          <w:szCs w:val="36"/>
        </w:rPr>
        <w:t xml:space="preserve">or influence </w:t>
      </w:r>
      <w:r w:rsidRPr="005B54AD">
        <w:rPr>
          <w:sz w:val="36"/>
          <w:szCs w:val="36"/>
        </w:rPr>
        <w:t>any testimony you give in this proceeding?</w:t>
      </w:r>
    </w:p>
    <w:p w14:paraId="5F7B3A69" w14:textId="3BAA0175" w:rsidR="005B54AD" w:rsidRPr="005B54AD" w:rsidRDefault="005B54AD">
      <w:pPr>
        <w:rPr>
          <w:sz w:val="36"/>
          <w:szCs w:val="36"/>
        </w:rPr>
      </w:pPr>
      <w:r w:rsidRPr="005B54AD">
        <w:rPr>
          <w:sz w:val="36"/>
          <w:szCs w:val="36"/>
        </w:rPr>
        <w:t xml:space="preserve">Do you state, swear and affirm that you will not consult with anyone about your testimony, other than your counsel, and you will not review any exhibits or documents until directed to do so by counsel?  </w:t>
      </w:r>
    </w:p>
    <w:p w14:paraId="31D5138D" w14:textId="39A4DD1C" w:rsidR="005B54AD" w:rsidRDefault="00332B75">
      <w:pPr>
        <w:rPr>
          <w:sz w:val="36"/>
          <w:szCs w:val="36"/>
        </w:rPr>
      </w:pPr>
      <w:r>
        <w:rPr>
          <w:sz w:val="36"/>
          <w:szCs w:val="36"/>
        </w:rPr>
        <w:t>D</w:t>
      </w:r>
      <w:r w:rsidR="005B54AD" w:rsidRPr="005B54AD">
        <w:rPr>
          <w:sz w:val="36"/>
          <w:szCs w:val="36"/>
        </w:rPr>
        <w:t xml:space="preserve">o you state, swear or affirm that you will not utilize or refer to any mobile or electronic devices to aid or bolster your testimony except when directed by counsel?  </w:t>
      </w:r>
    </w:p>
    <w:p w14:paraId="50CE454F" w14:textId="6C98BF5E" w:rsidR="00332B75" w:rsidRPr="005B54AD" w:rsidRDefault="00184B45">
      <w:pPr>
        <w:rPr>
          <w:sz w:val="36"/>
          <w:szCs w:val="36"/>
        </w:rPr>
      </w:pPr>
      <w:r>
        <w:rPr>
          <w:sz w:val="36"/>
          <w:szCs w:val="36"/>
        </w:rPr>
        <w:t xml:space="preserve">Do you state, swear or affirm and that you will notify immediately if you receive any texts from anyone while you are testifying in this matter?  </w:t>
      </w:r>
    </w:p>
    <w:p w14:paraId="1B9B2B24" w14:textId="2AD2C617" w:rsidR="005B54AD" w:rsidRDefault="005B54AD"/>
    <w:sectPr w:rsidR="005B54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Y2MTG2MLU0MbC0MDdR0lEKTi0uzszPAykwrAUAG8TxGywAAAA="/>
  </w:docVars>
  <w:rsids>
    <w:rsidRoot w:val="005B54AD"/>
    <w:rsid w:val="000F002F"/>
    <w:rsid w:val="00184B45"/>
    <w:rsid w:val="00332B75"/>
    <w:rsid w:val="005A2B6F"/>
    <w:rsid w:val="005B54AD"/>
    <w:rsid w:val="005F7912"/>
    <w:rsid w:val="006E4F4B"/>
    <w:rsid w:val="0081698B"/>
    <w:rsid w:val="00E5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E3760"/>
  <w15:chartTrackingRefBased/>
  <w15:docId w15:val="{4C3788B6-F229-4948-90AD-35FA24424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ajorBidi"/>
        <w:sz w:val="24"/>
        <w:szCs w:val="27"/>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A2B6F"/>
    <w:pPr>
      <w:framePr w:w="7920" w:h="1980" w:hRule="exact" w:hSpace="180" w:wrap="auto" w:hAnchor="page" w:xAlign="center" w:yAlign="bottom"/>
      <w:spacing w:after="0" w:line="240" w:lineRule="auto"/>
      <w:ind w:left="2880"/>
    </w:pPr>
    <w:rPr>
      <w:rFonts w:eastAsiaTheme="maj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Pena</dc:creator>
  <cp:keywords/>
  <dc:description/>
  <cp:lastModifiedBy>Will Hartsfield, Arbitrator</cp:lastModifiedBy>
  <cp:revision>8</cp:revision>
  <cp:lastPrinted>2022-11-27T20:51:00Z</cp:lastPrinted>
  <dcterms:created xsi:type="dcterms:W3CDTF">2021-04-13T21:53:00Z</dcterms:created>
  <dcterms:modified xsi:type="dcterms:W3CDTF">2024-02-25T14:19:00Z</dcterms:modified>
</cp:coreProperties>
</file>